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D164" w14:textId="2B057A0B" w:rsidR="00901558" w:rsidRDefault="00511F27" w:rsidP="00C7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1B845AFD" wp14:editId="004DAF51">
            <wp:extent cx="5804742" cy="3177540"/>
            <wp:effectExtent l="0" t="0" r="5715" b="3810"/>
            <wp:docPr id="2" name="Kép 2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öveg látható&#10;&#10;Automatikusan generált leírá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2895" cy="318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B5189" w14:textId="77777777" w:rsidR="00AD4E90" w:rsidRPr="009D2470" w:rsidRDefault="00AD4E90" w:rsidP="00AD4E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2470">
        <w:rPr>
          <w:rFonts w:ascii="Times New Roman" w:hAnsi="Times New Roman" w:cs="Times New Roman"/>
          <w:bCs/>
          <w:sz w:val="26"/>
          <w:szCs w:val="26"/>
        </w:rPr>
        <w:t>A Károli Gáspár Református Egyetem</w:t>
      </w:r>
    </w:p>
    <w:p w14:paraId="7833DF64" w14:textId="77777777" w:rsidR="00AD4E90" w:rsidRDefault="00AD4E90" w:rsidP="00AD4E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Gazdasági Főigazgatóságának</w:t>
      </w:r>
    </w:p>
    <w:p w14:paraId="790DEB5F" w14:textId="41D76E98" w:rsidR="00AD4E90" w:rsidRPr="009D2470" w:rsidRDefault="00031F64" w:rsidP="00AD4E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Kontrolling és Neptun</w:t>
      </w:r>
      <w:r w:rsidR="00AD4E90">
        <w:rPr>
          <w:rFonts w:ascii="Times New Roman" w:hAnsi="Times New Roman" w:cs="Times New Roman"/>
          <w:b/>
          <w:bCs/>
          <w:sz w:val="26"/>
          <w:szCs w:val="26"/>
        </w:rPr>
        <w:t xml:space="preserve"> Osztálya</w:t>
      </w:r>
    </w:p>
    <w:p w14:paraId="260B9905" w14:textId="77777777" w:rsidR="00AD4E90" w:rsidRPr="00A80722" w:rsidRDefault="00AD4E90" w:rsidP="00AD4E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A80722">
        <w:rPr>
          <w:rFonts w:ascii="Times New Roman" w:hAnsi="Times New Roman" w:cs="Times New Roman"/>
          <w:iCs/>
          <w:sz w:val="26"/>
          <w:szCs w:val="26"/>
        </w:rPr>
        <w:t>munkatársat keres</w:t>
      </w:r>
    </w:p>
    <w:p w14:paraId="25FA11E3" w14:textId="77777777" w:rsidR="00AD4E90" w:rsidRPr="00C35F73" w:rsidRDefault="00AD4E90" w:rsidP="00AD4E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58CE65E" w14:textId="18FA14D4" w:rsidR="00AD4E90" w:rsidRPr="008F1F92" w:rsidRDefault="00AD4E90" w:rsidP="00AD4E9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32"/>
          <w:szCs w:val="32"/>
          <w:lang w:eastAsia="hu-HU"/>
        </w:rPr>
        <w:t>kontroller</w:t>
      </w:r>
    </w:p>
    <w:p w14:paraId="096E60C5" w14:textId="77777777" w:rsidR="00AD4E90" w:rsidRPr="00581290" w:rsidRDefault="00AD4E90" w:rsidP="00AD4E9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hu-HU"/>
        </w:rPr>
      </w:pPr>
    </w:p>
    <w:p w14:paraId="6A831704" w14:textId="77777777" w:rsidR="00AD4E90" w:rsidRDefault="00AD4E90" w:rsidP="00AD4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munk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körbe</w:t>
      </w:r>
      <w:r w:rsidRPr="00DB28D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3560021" w14:textId="72B7483C" w:rsidR="00AD6FD5" w:rsidRPr="00511F27" w:rsidRDefault="00AD6FD5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Feladatok</w:t>
      </w:r>
      <w:r w:rsidR="00B64DF8"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, amelyek az új munkatársunkra várnak</w:t>
      </w:r>
      <w:r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 xml:space="preserve">: </w:t>
      </w:r>
    </w:p>
    <w:p w14:paraId="4AB41033" w14:textId="50FF5500" w:rsidR="001922D5" w:rsidRPr="001922D5" w:rsidRDefault="001922D5" w:rsidP="001922D5">
      <w:pPr>
        <w:pStyle w:val="Felsorols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HR kontrollinghoz kapcsolódó feladatok ellátása</w:t>
      </w:r>
    </w:p>
    <w:p w14:paraId="7E1D31AA" w14:textId="77777777" w:rsidR="001922D5" w:rsidRPr="001922D5" w:rsidRDefault="00DA56A3" w:rsidP="001922D5">
      <w:pPr>
        <w:pStyle w:val="Felsorols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Közreműködés az </w:t>
      </w:r>
      <w:r w:rsidR="00EF2002"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 </w:t>
      </w:r>
      <w:r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>éves költségvetés</w:t>
      </w:r>
      <w:r w:rsidR="00EF2002"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>ének az</w:t>
      </w:r>
      <w:r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elkészítésében</w:t>
      </w:r>
    </w:p>
    <w:p w14:paraId="4FC7B30E" w14:textId="5A68B60F" w:rsidR="00B451ED" w:rsidRPr="001922D5" w:rsidRDefault="00EF2002" w:rsidP="001922D5">
      <w:pPr>
        <w:pStyle w:val="Felsorols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>A működés t</w:t>
      </w:r>
      <w:r w:rsidR="00B451ED"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>erv-tény kimutatás</w:t>
      </w:r>
      <w:r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>aina</w:t>
      </w:r>
      <w:r w:rsidR="00B451ED"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</w:t>
      </w:r>
      <w:r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B451ED"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összeállítás</w:t>
      </w:r>
      <w:r w:rsidR="0098493D"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98493D"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>elemzés</w:t>
      </w:r>
      <w:r w:rsidRPr="001922D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</w:p>
    <w:p w14:paraId="769711B3" w14:textId="7D1202B5" w:rsidR="00EF2002" w:rsidRDefault="00EF2002" w:rsidP="00EF2002">
      <w:pPr>
        <w:pStyle w:val="Felsorols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2002">
        <w:rPr>
          <w:rFonts w:ascii="Times New Roman" w:hAnsi="Times New Roman" w:cs="Times New Roman"/>
          <w:sz w:val="24"/>
          <w:szCs w:val="24"/>
        </w:rPr>
        <w:t xml:space="preserve">Havi, negyedéves, éves </w:t>
      </w:r>
      <w:r>
        <w:rPr>
          <w:rFonts w:ascii="Times New Roman" w:hAnsi="Times New Roman" w:cs="Times New Roman"/>
          <w:sz w:val="24"/>
          <w:szCs w:val="24"/>
        </w:rPr>
        <w:t xml:space="preserve">kontrolling </w:t>
      </w:r>
      <w:r w:rsidRPr="00EF2002">
        <w:rPr>
          <w:rFonts w:ascii="Times New Roman" w:hAnsi="Times New Roman" w:cs="Times New Roman"/>
          <w:sz w:val="24"/>
          <w:szCs w:val="24"/>
        </w:rPr>
        <w:t xml:space="preserve">jelentések </w:t>
      </w:r>
      <w:r>
        <w:rPr>
          <w:rFonts w:ascii="Times New Roman" w:hAnsi="Times New Roman" w:cs="Times New Roman"/>
          <w:sz w:val="24"/>
          <w:szCs w:val="24"/>
        </w:rPr>
        <w:t>készítése</w:t>
      </w:r>
    </w:p>
    <w:p w14:paraId="7A3518C8" w14:textId="057F27D0" w:rsidR="00DA56A3" w:rsidRPr="002B2299" w:rsidRDefault="002B2299" w:rsidP="002B2299">
      <w:pPr>
        <w:pStyle w:val="Felsorols2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Közreműködés a </w:t>
      </w:r>
      <w:r w:rsidRPr="002B2299">
        <w:rPr>
          <w:rFonts w:ascii="Times New Roman" w:hAnsi="Times New Roman" w:cs="Times New Roman"/>
          <w:sz w:val="24"/>
          <w:szCs w:val="24"/>
        </w:rPr>
        <w:t>kontrolling folyamatok egyetemi szintű optimalizálás</w:t>
      </w:r>
      <w:r>
        <w:rPr>
          <w:rFonts w:ascii="Times New Roman" w:hAnsi="Times New Roman" w:cs="Times New Roman"/>
          <w:sz w:val="24"/>
          <w:szCs w:val="24"/>
        </w:rPr>
        <w:t>ában</w:t>
      </w:r>
      <w:bookmarkStart w:id="0" w:name="_Hlk93406613"/>
    </w:p>
    <w:p w14:paraId="7A271640" w14:textId="1D14115E" w:rsidR="002B2299" w:rsidRPr="002B2299" w:rsidRDefault="002B2299" w:rsidP="002B2299">
      <w:pPr>
        <w:pStyle w:val="Felsorols2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Folyamatos kapcsolattartás az egyetem szervezeti egységeivel</w:t>
      </w:r>
    </w:p>
    <w:bookmarkEnd w:id="0"/>
    <w:p w14:paraId="4BF05D0C" w14:textId="0F6AD954" w:rsidR="00AD6FD5" w:rsidRPr="00511F27" w:rsidRDefault="00B64DF8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Kompetenciák, amelyeket az új munkatársunktól várunk</w:t>
      </w:r>
      <w:r w:rsidR="00AD6FD5"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 xml:space="preserve">: </w:t>
      </w:r>
    </w:p>
    <w:p w14:paraId="5F2E7617" w14:textId="1F53EC9F" w:rsidR="00A5095A" w:rsidRPr="00DB28D9" w:rsidRDefault="002B2299" w:rsidP="00A50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B451ED">
        <w:rPr>
          <w:rFonts w:ascii="Times New Roman" w:eastAsia="Times New Roman" w:hAnsi="Times New Roman" w:cs="Times New Roman"/>
          <w:sz w:val="24"/>
          <w:szCs w:val="24"/>
          <w:lang w:eastAsia="hu-HU"/>
        </w:rPr>
        <w:t>elsőfokú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(főiskola, egyetem) </w:t>
      </w:r>
      <w:r w:rsidR="00B451ED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 végzettsé</w:t>
      </w:r>
      <w:r w:rsidR="002A743E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</w:p>
    <w:p w14:paraId="14753D4E" w14:textId="1BA09714" w:rsidR="00EB72C0" w:rsidRDefault="00127A4B" w:rsidP="00852C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B451ED">
        <w:rPr>
          <w:rFonts w:ascii="Times New Roman" w:eastAsia="Times New Roman" w:hAnsi="Times New Roman" w:cs="Times New Roman"/>
          <w:sz w:val="24"/>
          <w:szCs w:val="24"/>
          <w:lang w:eastAsia="hu-HU"/>
        </w:rPr>
        <w:t>egalább 5 éves releváns szakmai tapasztalat</w:t>
      </w:r>
    </w:p>
    <w:p w14:paraId="2DA80249" w14:textId="7432BD40" w:rsidR="002F1D87" w:rsidRPr="005267BD" w:rsidRDefault="002A743E" w:rsidP="00B02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2F1D87">
        <w:rPr>
          <w:rFonts w:ascii="Times New Roman" w:eastAsia="Times New Roman" w:hAnsi="Times New Roman" w:cs="Times New Roman"/>
          <w:sz w:val="24"/>
          <w:szCs w:val="24"/>
          <w:lang w:eastAsia="hu-HU"/>
        </w:rPr>
        <w:t>MS Office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alkalmazások</w:t>
      </w:r>
      <w:r w:rsidR="002F1D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2F1D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xcel,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W</w:t>
      </w:r>
      <w:r w:rsidR="002F1D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ord) </w:t>
      </w:r>
      <w:r w:rsidR="003C19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magas </w:t>
      </w:r>
      <w:r w:rsidR="009B7486">
        <w:rPr>
          <w:rFonts w:ascii="Times New Roman" w:eastAsia="Times New Roman" w:hAnsi="Times New Roman" w:cs="Times New Roman"/>
          <w:sz w:val="24"/>
          <w:szCs w:val="24"/>
          <w:lang w:eastAsia="hu-HU"/>
        </w:rPr>
        <w:t>szintű</w:t>
      </w:r>
      <w:r w:rsidR="00EB72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használata</w:t>
      </w:r>
    </w:p>
    <w:p w14:paraId="671D7C85" w14:textId="5B53FBAA" w:rsidR="00B0278A" w:rsidRDefault="002A743E" w:rsidP="00B02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Kíváncsi a számok mögötti jelenségekre, és </w:t>
      </w:r>
      <w:r w:rsidR="00F52189">
        <w:rPr>
          <w:rFonts w:ascii="Times New Roman" w:eastAsia="Times New Roman" w:hAnsi="Times New Roman" w:cs="Times New Roman"/>
          <w:sz w:val="24"/>
          <w:szCs w:val="24"/>
          <w:lang w:eastAsia="hu-HU"/>
        </w:rPr>
        <w:t>megérti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azokat</w:t>
      </w:r>
    </w:p>
    <w:p w14:paraId="75615D99" w14:textId="53F9D88A" w:rsidR="0068286B" w:rsidRPr="00B0278A" w:rsidRDefault="005D3D53" w:rsidP="00B02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Keresi az optimális megoldást a problémákra</w:t>
      </w:r>
      <w:r w:rsidR="003316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16C669D" w14:textId="10EC0AAF" w:rsidR="00AD6FD5" w:rsidRDefault="00E37141" w:rsidP="00AD6F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Szoros határidők mellett is precízen végzi a feladatait</w:t>
      </w:r>
    </w:p>
    <w:p w14:paraId="56A9626F" w14:textId="6514EBD7" w:rsidR="002F1D87" w:rsidRDefault="00E37141" w:rsidP="00AD6F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Felelősséget vállal a munkájáért</w:t>
      </w:r>
    </w:p>
    <w:p w14:paraId="6EA891C3" w14:textId="54F5FB29" w:rsidR="00E37141" w:rsidRDefault="00E37141" w:rsidP="00AD6F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kollégái számíthatnak rá</w:t>
      </w:r>
    </w:p>
    <w:p w14:paraId="78875955" w14:textId="45E108A1" w:rsidR="003C19E6" w:rsidRPr="000D471F" w:rsidRDefault="00E37141" w:rsidP="000D4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Könnyen épít kapcsolatot a munkatársaival</w:t>
      </w:r>
    </w:p>
    <w:p w14:paraId="253F6451" w14:textId="2737CB07" w:rsidR="00AD6FD5" w:rsidRPr="00511F27" w:rsidRDefault="00AD6FD5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lastRenderedPageBreak/>
        <w:t>Előnyt jelent</w:t>
      </w:r>
      <w:r w:rsidR="00B64DF8"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enek, de nem kizáró okok</w:t>
      </w:r>
      <w:r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 xml:space="preserve">: </w:t>
      </w:r>
    </w:p>
    <w:p w14:paraId="029BA0DB" w14:textId="6307D968" w:rsidR="001922D5" w:rsidRDefault="001922D5" w:rsidP="00F14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HR kontrolling területen szerzett tapasztalat</w:t>
      </w:r>
    </w:p>
    <w:p w14:paraId="4F94B7E9" w14:textId="6042ED6F" w:rsidR="005C4D16" w:rsidRDefault="00B84F4C" w:rsidP="00F14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Ismeri az </w:t>
      </w:r>
      <w:r w:rsidR="005C4D16" w:rsidRPr="00F14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EOS </w:t>
      </w:r>
      <w:r w:rsidR="00273089" w:rsidRPr="00F14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ügyviteli </w:t>
      </w:r>
      <w:r w:rsidR="005C4D16" w:rsidRPr="00F14807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</w:p>
    <w:p w14:paraId="43C97CDC" w14:textId="75D13DC1" w:rsidR="00AD6FD5" w:rsidRDefault="004A40EA" w:rsidP="00AD6F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Munkájában használja az angol nyelvet</w:t>
      </w:r>
    </w:p>
    <w:p w14:paraId="52D48954" w14:textId="52AD5FD9" w:rsidR="001922D5" w:rsidRPr="001922D5" w:rsidRDefault="00364225" w:rsidP="001922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Dolgozott már a felsőoktatásban</w:t>
      </w:r>
    </w:p>
    <w:p w14:paraId="7032D252" w14:textId="70415805" w:rsidR="00545CF8" w:rsidRPr="00511F27" w:rsidRDefault="00545CF8" w:rsidP="00545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 xml:space="preserve">Amit az új munkatársunknak kínálunk: </w:t>
      </w:r>
    </w:p>
    <w:p w14:paraId="68BB8B99" w14:textId="4C58EF23" w:rsidR="00545CF8" w:rsidRDefault="0077046A" w:rsidP="00545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teljesítményt</w:t>
      </w:r>
      <w:r w:rsidR="00545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versenyképes jövedelemmel ismerjük el</w:t>
      </w:r>
    </w:p>
    <w:p w14:paraId="7DE75780" w14:textId="4C83206F" w:rsidR="00545CF8" w:rsidRDefault="0077046A" w:rsidP="00545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napi feladatok mellett lehetőséget nyújtunk a működés fejlesztésében való aktív </w:t>
      </w:r>
      <w:r w:rsidR="007966DE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közreműködésre</w:t>
      </w:r>
    </w:p>
    <w:p w14:paraId="2F14D16C" w14:textId="73FDF9C8" w:rsidR="00545CF8" w:rsidRDefault="0011302D" w:rsidP="00545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Biztosítjuk az eszközöket</w:t>
      </w:r>
      <w:r w:rsidR="007704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térben és időben rugalmas munkavégzés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hez</w:t>
      </w:r>
    </w:p>
    <w:p w14:paraId="4CB2E2E4" w14:textId="3FDC954C" w:rsidR="00545CF8" w:rsidRPr="005A4238" w:rsidRDefault="0011302D" w:rsidP="00545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Figyelünk az emberi helyzetekre és támogatóan kezeljük őket</w:t>
      </w:r>
    </w:p>
    <w:p w14:paraId="05B729AF" w14:textId="7F22DA0E" w:rsidR="00545CF8" w:rsidRDefault="00545CF8" w:rsidP="00545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Bizonytalan időkben is biztos munkahely vagyunk</w:t>
      </w:r>
    </w:p>
    <w:p w14:paraId="5F00F9FE" w14:textId="77777777" w:rsidR="009A1F15" w:rsidRPr="00B35D8E" w:rsidRDefault="009A1F15" w:rsidP="009A1F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5D8E">
        <w:rPr>
          <w:rFonts w:ascii="Times New Roman" w:eastAsia="Times New Roman" w:hAnsi="Times New Roman" w:cs="Times New Roman"/>
          <w:sz w:val="24"/>
          <w:szCs w:val="24"/>
          <w:lang w:eastAsia="hu-HU"/>
        </w:rPr>
        <w:t>Munkaidő H– Cs 08.00 – 16.30, P 08.00 – 14.00</w:t>
      </w:r>
    </w:p>
    <w:p w14:paraId="43836F72" w14:textId="77777777" w:rsidR="009A1F15" w:rsidRPr="00525BF6" w:rsidRDefault="009A1F15" w:rsidP="009A1F15">
      <w:pPr>
        <w:numPr>
          <w:ilvl w:val="0"/>
          <w:numId w:val="3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Közigazgatási határon</w:t>
      </w:r>
      <w:r w:rsidRPr="00525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kívüli lakóhely esetén napi munkába járás és hazautazás 100 %-os költségtérítése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tömegközlekedés esetén</w:t>
      </w:r>
    </w:p>
    <w:p w14:paraId="24575104" w14:textId="77777777" w:rsidR="009A1F15" w:rsidRPr="00525BF6" w:rsidRDefault="009A1F15" w:rsidP="009A1F1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5BF6">
        <w:rPr>
          <w:rFonts w:ascii="Times New Roman" w:eastAsia="Times New Roman" w:hAnsi="Times New Roman" w:cs="Times New Roman"/>
          <w:sz w:val="24"/>
          <w:szCs w:val="24"/>
          <w:lang w:eastAsia="hu-HU"/>
        </w:rPr>
        <w:t>12 alkalmas 50 %-os utazási kedvezmény</w:t>
      </w:r>
    </w:p>
    <w:p w14:paraId="771440A5" w14:textId="2DA6CC31" w:rsidR="009A1F15" w:rsidRPr="009A1F15" w:rsidRDefault="009A1F15" w:rsidP="009A1F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Szemüvegvásárlási támogatás</w:t>
      </w:r>
    </w:p>
    <w:p w14:paraId="02916C50" w14:textId="77777777" w:rsidR="009A1F15" w:rsidRPr="008050FF" w:rsidRDefault="009A1F15" w:rsidP="009A1F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8050FF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Foglalkoztatás jellege:</w:t>
      </w:r>
    </w:p>
    <w:p w14:paraId="1FF4DA42" w14:textId="77777777" w:rsidR="009A1F15" w:rsidRDefault="009A1F15" w:rsidP="009A1F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28D9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14:paraId="1CABB6D3" w14:textId="707D2520" w:rsidR="009A1F15" w:rsidRPr="009A1F15" w:rsidRDefault="009A1F15" w:rsidP="009A1F15">
      <w:pPr>
        <w:pStyle w:val="contactinfo"/>
        <w:numPr>
          <w:ilvl w:val="0"/>
          <w:numId w:val="4"/>
        </w:numPr>
      </w:pPr>
      <w:r w:rsidRPr="005267BD">
        <w:t>A munkakör a pályázat elbírálását követően azonnal betölthető.</w:t>
      </w:r>
    </w:p>
    <w:p w14:paraId="4505F0F1" w14:textId="42E9C15C" w:rsidR="00AD6FD5" w:rsidRPr="00511F27" w:rsidRDefault="00AD6FD5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</w:pPr>
      <w:r w:rsidRPr="00511F27">
        <w:rPr>
          <w:rFonts w:ascii="Times New Roman" w:eastAsia="Times New Roman" w:hAnsi="Times New Roman" w:cs="Times New Roman"/>
          <w:b/>
          <w:bCs/>
          <w:color w:val="45609E"/>
          <w:sz w:val="27"/>
          <w:szCs w:val="27"/>
          <w:lang w:eastAsia="hu-HU"/>
        </w:rPr>
        <w:t>Munkavégzés helye:</w:t>
      </w:r>
    </w:p>
    <w:p w14:paraId="0FF928F7" w14:textId="07010377" w:rsidR="00041FBA" w:rsidRDefault="00041FBA" w:rsidP="00041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r w:rsidR="009A1F15">
        <w:rPr>
          <w:rFonts w:ascii="Times New Roman" w:eastAsia="Times New Roman" w:hAnsi="Times New Roman" w:cs="Times New Roman"/>
          <w:sz w:val="24"/>
          <w:szCs w:val="24"/>
          <w:lang w:eastAsia="hu-HU"/>
        </w:rPr>
        <w:t>, Kálvin tér</w:t>
      </w:r>
    </w:p>
    <w:p w14:paraId="64A55648" w14:textId="77777777" w:rsidR="0050230A" w:rsidRDefault="0050230A" w:rsidP="0050230A">
      <w:pPr>
        <w:pStyle w:val="Cmsor3"/>
      </w:pPr>
      <w:r>
        <w:t>Jelentkezés módja:</w:t>
      </w:r>
    </w:p>
    <w:p w14:paraId="43825A7B" w14:textId="6A7B4D33" w:rsidR="009A1F15" w:rsidRDefault="009A1F15" w:rsidP="009A1F15">
      <w:pPr>
        <w:pStyle w:val="NormlWeb"/>
        <w:shd w:val="clear" w:color="auto" w:fill="FFFFFF"/>
        <w:spacing w:before="0" w:beforeAutospacing="0" w:after="0" w:afterAutospacing="0"/>
        <w:rPr>
          <w:rStyle w:val="Kiemels2"/>
        </w:rPr>
      </w:pPr>
      <w:r>
        <w:t>Magyar nyelvű, fényképes önéletrajzát és motivációs levelét </w:t>
      </w:r>
      <w:r>
        <w:rPr>
          <w:rStyle w:val="Kiemels2"/>
        </w:rPr>
        <w:t>bruttó fizetési igényének megjelölésével</w:t>
      </w:r>
      <w:r>
        <w:t>, valamint a </w:t>
      </w:r>
      <w:r>
        <w:rPr>
          <w:rStyle w:val="Kiemels2"/>
        </w:rPr>
        <w:t>levél tárgyában a „Kontroller”</w:t>
      </w:r>
      <w:r>
        <w:t> pozíció feltüntetésével várjuk a </w:t>
      </w:r>
      <w:hyperlink r:id="rId7" w:history="1">
        <w:r>
          <w:rPr>
            <w:rStyle w:val="Hiperhivatkozs"/>
          </w:rPr>
          <w:t>hr@kre.hu</w:t>
        </w:r>
      </w:hyperlink>
      <w:r>
        <w:t> e-mail címre.</w:t>
      </w:r>
      <w:r>
        <w:rPr>
          <w:rStyle w:val="Kiemels2"/>
        </w:rPr>
        <w:t> </w:t>
      </w:r>
    </w:p>
    <w:p w14:paraId="7AD5FF3D" w14:textId="77777777" w:rsidR="009A1F15" w:rsidRDefault="009A1F15" w:rsidP="009A1F15">
      <w:pPr>
        <w:pStyle w:val="NormlWeb"/>
        <w:shd w:val="clear" w:color="auto" w:fill="FFFFFF"/>
        <w:spacing w:before="0" w:beforeAutospacing="0" w:after="0" w:afterAutospacing="0"/>
      </w:pPr>
    </w:p>
    <w:p w14:paraId="7EADD033" w14:textId="77777777" w:rsidR="009A1F15" w:rsidRDefault="009A1F15" w:rsidP="009A1F15">
      <w:pPr>
        <w:pStyle w:val="NormlWeb"/>
        <w:shd w:val="clear" w:color="auto" w:fill="FFFFFF"/>
        <w:spacing w:before="0" w:beforeAutospacing="0" w:after="0" w:afterAutospacing="0"/>
      </w:pPr>
      <w:r>
        <w:rPr>
          <w:rStyle w:val="Kiemels2"/>
        </w:rPr>
        <w:t>Ahhoz, hogy pályázata érvényes legyen, </w:t>
      </w:r>
      <w:r>
        <w:t>kérjük, hogy az </w:t>
      </w:r>
      <w:hyperlink r:id="rId8" w:history="1">
        <w:r>
          <w:rPr>
            <w:rStyle w:val="Hiperhivatkozs"/>
          </w:rPr>
          <w:t>Adatvédelmi nyilatkozat</w:t>
        </w:r>
      </w:hyperlink>
      <w:r>
        <w:t> címen található dokumentum mellékletét képező, vagy azzal azonos adattartalommal elkészített nyilatkozatát a pályázati anyagával együtt küldje el nekünk.</w:t>
      </w:r>
    </w:p>
    <w:p w14:paraId="6D193D45" w14:textId="77777777" w:rsidR="009A1F15" w:rsidRDefault="009A1F15" w:rsidP="009A1F15">
      <w:pPr>
        <w:pStyle w:val="NormlWeb"/>
        <w:shd w:val="clear" w:color="auto" w:fill="FFFFFF"/>
        <w:spacing w:before="0" w:beforeAutospacing="0" w:after="0" w:afterAutospacing="0"/>
      </w:pPr>
    </w:p>
    <w:p w14:paraId="7C506CEF" w14:textId="77777777" w:rsidR="009A1F15" w:rsidRDefault="009A1F15" w:rsidP="009A1F15">
      <w:pPr>
        <w:pStyle w:val="NormlWeb"/>
        <w:shd w:val="clear" w:color="auto" w:fill="FFFFFF"/>
        <w:spacing w:before="0" w:beforeAutospacing="0" w:after="0" w:afterAutospacing="0"/>
      </w:pPr>
      <w:r>
        <w:t>Amennyiben nem működne a link, akkor a nyilatkozat címe: </w:t>
      </w:r>
      <w:hyperlink r:id="rId9" w:history="1">
        <w:r>
          <w:rPr>
            <w:rStyle w:val="Hiperhivatkozs"/>
          </w:rPr>
          <w:t>http://www.kre.hu/portal/images/adatvedelem/Allaspalyazatok_adatkezelesi_tajekoztatoja.pdf</w:t>
        </w:r>
      </w:hyperlink>
    </w:p>
    <w:p w14:paraId="730092F4" w14:textId="04D39185" w:rsidR="00DF25A8" w:rsidRPr="009D10C6" w:rsidRDefault="00DF25A8" w:rsidP="009A1F15">
      <w:pPr>
        <w:spacing w:before="100" w:beforeAutospacing="1" w:after="100" w:afterAutospacing="1" w:line="240" w:lineRule="auto"/>
        <w:jc w:val="both"/>
        <w:rPr>
          <w:b/>
          <w:bCs/>
        </w:rPr>
      </w:pPr>
    </w:p>
    <w:sectPr w:rsidR="00DF25A8" w:rsidRPr="009D1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CCE8A7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605FF"/>
    <w:multiLevelType w:val="multilevel"/>
    <w:tmpl w:val="933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007CD"/>
    <w:multiLevelType w:val="multilevel"/>
    <w:tmpl w:val="D7E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91FE4"/>
    <w:multiLevelType w:val="multilevel"/>
    <w:tmpl w:val="68FA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014B7"/>
    <w:multiLevelType w:val="multilevel"/>
    <w:tmpl w:val="C12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D0562"/>
    <w:multiLevelType w:val="hybridMultilevel"/>
    <w:tmpl w:val="81A66596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64C34B6E"/>
    <w:multiLevelType w:val="multilevel"/>
    <w:tmpl w:val="12A4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2573B"/>
    <w:multiLevelType w:val="multilevel"/>
    <w:tmpl w:val="4FFE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103AC"/>
    <w:multiLevelType w:val="multilevel"/>
    <w:tmpl w:val="2396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2145C"/>
    <w:multiLevelType w:val="multilevel"/>
    <w:tmpl w:val="68C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59702">
    <w:abstractNumId w:val="8"/>
  </w:num>
  <w:num w:numId="2" w16cid:durableId="1771776767">
    <w:abstractNumId w:val="3"/>
  </w:num>
  <w:num w:numId="3" w16cid:durableId="664744581">
    <w:abstractNumId w:val="6"/>
  </w:num>
  <w:num w:numId="4" w16cid:durableId="690181821">
    <w:abstractNumId w:val="9"/>
  </w:num>
  <w:num w:numId="5" w16cid:durableId="1716731171">
    <w:abstractNumId w:val="1"/>
  </w:num>
  <w:num w:numId="6" w16cid:durableId="1877769295">
    <w:abstractNumId w:val="7"/>
  </w:num>
  <w:num w:numId="7" w16cid:durableId="706830787">
    <w:abstractNumId w:val="4"/>
  </w:num>
  <w:num w:numId="8" w16cid:durableId="176238934">
    <w:abstractNumId w:val="5"/>
  </w:num>
  <w:num w:numId="9" w16cid:durableId="1814366125">
    <w:abstractNumId w:val="2"/>
  </w:num>
  <w:num w:numId="10" w16cid:durableId="123890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D5"/>
    <w:rsid w:val="00005C20"/>
    <w:rsid w:val="00031F64"/>
    <w:rsid w:val="00041FBA"/>
    <w:rsid w:val="000D471F"/>
    <w:rsid w:val="000E5933"/>
    <w:rsid w:val="0010553F"/>
    <w:rsid w:val="0011302D"/>
    <w:rsid w:val="00127A4B"/>
    <w:rsid w:val="0018492A"/>
    <w:rsid w:val="001922D5"/>
    <w:rsid w:val="001E3AE0"/>
    <w:rsid w:val="001F1F59"/>
    <w:rsid w:val="00210531"/>
    <w:rsid w:val="002105A7"/>
    <w:rsid w:val="00273089"/>
    <w:rsid w:val="002A528D"/>
    <w:rsid w:val="002A7286"/>
    <w:rsid w:val="002A743E"/>
    <w:rsid w:val="002B2299"/>
    <w:rsid w:val="002C49EC"/>
    <w:rsid w:val="002F1D87"/>
    <w:rsid w:val="003316EB"/>
    <w:rsid w:val="00364225"/>
    <w:rsid w:val="003C19E6"/>
    <w:rsid w:val="003D3995"/>
    <w:rsid w:val="00412E23"/>
    <w:rsid w:val="004335FE"/>
    <w:rsid w:val="004A40EA"/>
    <w:rsid w:val="0050230A"/>
    <w:rsid w:val="00511F27"/>
    <w:rsid w:val="00533976"/>
    <w:rsid w:val="00545CF8"/>
    <w:rsid w:val="005C4D16"/>
    <w:rsid w:val="005D3D53"/>
    <w:rsid w:val="00632219"/>
    <w:rsid w:val="00640FE0"/>
    <w:rsid w:val="0068286B"/>
    <w:rsid w:val="006B069D"/>
    <w:rsid w:val="006E5C38"/>
    <w:rsid w:val="00736FEF"/>
    <w:rsid w:val="00744466"/>
    <w:rsid w:val="0077046A"/>
    <w:rsid w:val="00772432"/>
    <w:rsid w:val="007966DE"/>
    <w:rsid w:val="007B5460"/>
    <w:rsid w:val="007F03D8"/>
    <w:rsid w:val="0084043A"/>
    <w:rsid w:val="00873DFA"/>
    <w:rsid w:val="008C2B9D"/>
    <w:rsid w:val="008F1C6A"/>
    <w:rsid w:val="00901558"/>
    <w:rsid w:val="00917DC2"/>
    <w:rsid w:val="00961058"/>
    <w:rsid w:val="009733C2"/>
    <w:rsid w:val="0098493D"/>
    <w:rsid w:val="009A1F15"/>
    <w:rsid w:val="009B7486"/>
    <w:rsid w:val="009D10C6"/>
    <w:rsid w:val="009E2130"/>
    <w:rsid w:val="00A5095A"/>
    <w:rsid w:val="00A525C0"/>
    <w:rsid w:val="00AD4E90"/>
    <w:rsid w:val="00AD6FD5"/>
    <w:rsid w:val="00B0278A"/>
    <w:rsid w:val="00B451ED"/>
    <w:rsid w:val="00B47A2F"/>
    <w:rsid w:val="00B64DF8"/>
    <w:rsid w:val="00B84F4C"/>
    <w:rsid w:val="00C379FF"/>
    <w:rsid w:val="00C7231F"/>
    <w:rsid w:val="00D62656"/>
    <w:rsid w:val="00D87396"/>
    <w:rsid w:val="00DA07E9"/>
    <w:rsid w:val="00DA56A3"/>
    <w:rsid w:val="00DD0488"/>
    <w:rsid w:val="00DE1C67"/>
    <w:rsid w:val="00DE7267"/>
    <w:rsid w:val="00DF25A8"/>
    <w:rsid w:val="00E31C88"/>
    <w:rsid w:val="00E35C13"/>
    <w:rsid w:val="00E37141"/>
    <w:rsid w:val="00E65B83"/>
    <w:rsid w:val="00EB72C0"/>
    <w:rsid w:val="00EE65AA"/>
    <w:rsid w:val="00EF2002"/>
    <w:rsid w:val="00EF3930"/>
    <w:rsid w:val="00F14807"/>
    <w:rsid w:val="00F31EB5"/>
    <w:rsid w:val="00F36B2D"/>
    <w:rsid w:val="00F52189"/>
    <w:rsid w:val="00F6652B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599E"/>
  <w15:docId w15:val="{CBCAA1EA-3986-46B7-B107-DA3C6BD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6FD5"/>
  </w:style>
  <w:style w:type="paragraph" w:styleId="Cmsor3">
    <w:name w:val="heading 3"/>
    <w:basedOn w:val="Norml"/>
    <w:link w:val="Cmsor3Char"/>
    <w:uiPriority w:val="9"/>
    <w:qFormat/>
    <w:rsid w:val="00502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0230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contactinfo">
    <w:name w:val="contact_info"/>
    <w:basedOn w:val="Norml"/>
    <w:rsid w:val="0050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772432"/>
    <w:pPr>
      <w:spacing w:before="80" w:after="80" w:line="240" w:lineRule="auto"/>
      <w:ind w:left="2124" w:right="397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5095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6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FE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87396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2A528D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6E5C38"/>
    <w:rPr>
      <w:color w:val="605E5C"/>
      <w:shd w:val="clear" w:color="auto" w:fill="E1DFDD"/>
    </w:rPr>
  </w:style>
  <w:style w:type="paragraph" w:styleId="Felsorols2">
    <w:name w:val="List Bullet 2"/>
    <w:basedOn w:val="Norml"/>
    <w:uiPriority w:val="99"/>
    <w:unhideWhenUsed/>
    <w:rsid w:val="00DA56A3"/>
    <w:pPr>
      <w:numPr>
        <w:numId w:val="10"/>
      </w:numPr>
      <w:spacing w:after="160" w:line="259" w:lineRule="auto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3D3995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9A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.hu/portal/images/adatvedelem/Allaspalyazatok_adatkezelesi_tajekoztatoja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hr@kr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e.hu/portal/images/adatvedelem/Allaspalyazatok_adatkezelesi_tajekoztatoja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BAD6-3448-48D9-9822-9000A804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Berkóné Németh Zsuzsanna</dc:creator>
  <cp:lastModifiedBy>Sörös Helga</cp:lastModifiedBy>
  <cp:revision>7</cp:revision>
  <dcterms:created xsi:type="dcterms:W3CDTF">2023-02-24T12:43:00Z</dcterms:created>
  <dcterms:modified xsi:type="dcterms:W3CDTF">2023-02-27T10:20:00Z</dcterms:modified>
</cp:coreProperties>
</file>